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E1D" w:rsidP="002E1E1D">
      <w:pPr>
        <w:jc w:val="center"/>
        <w:rPr>
          <w:rFonts w:eastAsia="Times New Roman CYR"/>
          <w:sz w:val="28"/>
          <w:szCs w:val="28"/>
        </w:rPr>
      </w:pPr>
    </w:p>
    <w:p w:rsidR="002E1E1D" w:rsidP="002E1E1D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2E1E1D" w:rsidP="002E1E1D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2E1E1D" w:rsidP="002E1E1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9"/>
        <w:gridCol w:w="4666"/>
      </w:tblGrid>
      <w:tr w:rsidTr="002E1E1D">
        <w:tblPrEx>
          <w:tblW w:w="0" w:type="auto"/>
          <w:tblLook w:val="04A0"/>
        </w:tblPrEx>
        <w:tc>
          <w:tcPr>
            <w:tcW w:w="5068" w:type="dxa"/>
            <w:hideMark/>
          </w:tcPr>
          <w:p w:rsidR="002E1E1D">
            <w:pPr>
              <w:spacing w:line="256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2E1E1D">
            <w:pPr>
              <w:spacing w:line="256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11 февраля 2025 года</w:t>
            </w:r>
          </w:p>
        </w:tc>
      </w:tr>
    </w:tbl>
    <w:p w:rsidR="002E1E1D" w:rsidP="002E1E1D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2E1E1D" w:rsidRPr="002E1E1D" w:rsidP="002E1E1D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2E1E1D">
        <w:rPr>
          <w:rFonts w:eastAsia="Malgun Gothic"/>
          <w:sz w:val="28"/>
          <w:szCs w:val="28"/>
        </w:rPr>
        <w:t>Мировой  судья</w:t>
      </w:r>
      <w:r w:rsidRPr="002E1E1D">
        <w:rPr>
          <w:rFonts w:eastAsia="Malgun Gothic"/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2E1E1D" w:rsidP="002E1E1D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№5-192-2802/2025, </w:t>
      </w:r>
      <w:r>
        <w:rPr>
          <w:rFonts w:eastAsia="Times New Roman CYR"/>
          <w:sz w:val="28"/>
          <w:szCs w:val="28"/>
        </w:rPr>
        <w:t xml:space="preserve">возбужденное по ч.2 ст. 7.27 КоАП РФ в отношении </w:t>
      </w:r>
      <w:r>
        <w:rPr>
          <w:rFonts w:eastAsia="Times New Roman CYR"/>
          <w:sz w:val="28"/>
          <w:szCs w:val="28"/>
        </w:rPr>
        <w:t>Хазовой</w:t>
      </w:r>
      <w:r>
        <w:rPr>
          <w:rFonts w:eastAsia="Times New Roman CYR"/>
          <w:sz w:val="28"/>
          <w:szCs w:val="28"/>
        </w:rPr>
        <w:t xml:space="preserve"> </w:t>
      </w:r>
      <w:r w:rsidR="008C7E21">
        <w:rPr>
          <w:b/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>,</w:t>
      </w:r>
    </w:p>
    <w:p w:rsidR="002E1E1D" w:rsidP="002E1E1D">
      <w:pPr>
        <w:jc w:val="center"/>
        <w:rPr>
          <w:rFonts w:eastAsia="Times New Roman CYR"/>
          <w:sz w:val="28"/>
          <w:szCs w:val="28"/>
        </w:rPr>
      </w:pPr>
    </w:p>
    <w:p w:rsidR="002E1E1D" w:rsidP="002E1E1D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УСТАНОВИЛ:</w:t>
      </w:r>
    </w:p>
    <w:p w:rsidR="002E1E1D" w:rsidP="002E1E1D">
      <w:pPr>
        <w:jc w:val="center"/>
        <w:rPr>
          <w:rFonts w:eastAsia="Times New Roman CYR"/>
          <w:sz w:val="28"/>
          <w:szCs w:val="28"/>
        </w:rPr>
      </w:pPr>
    </w:p>
    <w:p w:rsidR="002E1E1D" w:rsidP="002E1E1D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26.01.2025 г. в 18 час. 50 мин. </w:t>
      </w:r>
      <w:r>
        <w:rPr>
          <w:sz w:val="28"/>
          <w:szCs w:val="28"/>
        </w:rPr>
        <w:t>Хазова</w:t>
      </w:r>
      <w:r>
        <w:rPr>
          <w:sz w:val="28"/>
          <w:szCs w:val="28"/>
        </w:rPr>
        <w:t xml:space="preserve"> Е.А. в магазине "Пятерочка" по адресу: ХМАО-Югра, </w:t>
      </w:r>
      <w:r w:rsidR="008C7E21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тайно, путем свободного доступа совершила мелкое хищение чужого имущества, а именно: </w:t>
      </w:r>
      <w:r w:rsidR="00635615">
        <w:rPr>
          <w:sz w:val="28"/>
          <w:szCs w:val="28"/>
          <w:lang w:bidi="ru-RU"/>
        </w:rPr>
        <w:t>набор игрушек для кошек</w:t>
      </w:r>
      <w:r w:rsidRPr="003A260D" w:rsidR="003A260D">
        <w:rPr>
          <w:sz w:val="28"/>
          <w:szCs w:val="28"/>
        </w:rPr>
        <w:t xml:space="preserve"> </w:t>
      </w:r>
      <w:r w:rsidRPr="003A260D" w:rsidR="003A260D">
        <w:rPr>
          <w:sz w:val="28"/>
          <w:szCs w:val="28"/>
          <w:lang w:bidi="ru-RU"/>
        </w:rPr>
        <w:t xml:space="preserve">в количестве 1 шт., стоимостью 145 руб. 59 </w:t>
      </w:r>
      <w:r w:rsidRPr="003A260D" w:rsidR="003A260D">
        <w:rPr>
          <w:sz w:val="28"/>
          <w:szCs w:val="28"/>
          <w:lang w:bidi="ru-RU"/>
        </w:rPr>
        <w:t>коп.,</w:t>
      </w:r>
      <w:r w:rsidRPr="003A260D" w:rsidR="003A260D">
        <w:rPr>
          <w:sz w:val="28"/>
          <w:szCs w:val="28"/>
          <w:lang w:bidi="ru-RU"/>
        </w:rPr>
        <w:t xml:space="preserve"> </w:t>
      </w:r>
      <w:r w:rsidR="00635615">
        <w:rPr>
          <w:sz w:val="28"/>
          <w:szCs w:val="28"/>
          <w:lang w:bidi="ru-RU"/>
        </w:rPr>
        <w:t>к</w:t>
      </w:r>
      <w:r w:rsidRPr="003A260D" w:rsidR="003A260D">
        <w:rPr>
          <w:sz w:val="28"/>
          <w:szCs w:val="28"/>
          <w:lang w:bidi="ru-RU"/>
        </w:rPr>
        <w:t xml:space="preserve">орм </w:t>
      </w:r>
      <w:r w:rsidR="00635615">
        <w:rPr>
          <w:sz w:val="28"/>
          <w:szCs w:val="28"/>
          <w:lang w:bidi="ru-RU"/>
        </w:rPr>
        <w:t xml:space="preserve">с говядиной </w:t>
      </w:r>
      <w:r w:rsidRPr="003A260D" w:rsidR="003A260D">
        <w:rPr>
          <w:sz w:val="28"/>
          <w:szCs w:val="28"/>
          <w:lang w:bidi="ru-RU"/>
        </w:rPr>
        <w:t>300 г. в количестве 1 шт., стоимостью 99 руб. 99 к</w:t>
      </w:r>
      <w:r w:rsidR="00635615">
        <w:rPr>
          <w:sz w:val="28"/>
          <w:szCs w:val="28"/>
          <w:lang w:bidi="ru-RU"/>
        </w:rPr>
        <w:t>оп., водку</w:t>
      </w:r>
      <w:r w:rsidRPr="003A260D" w:rsidR="003A260D">
        <w:rPr>
          <w:sz w:val="28"/>
          <w:szCs w:val="28"/>
          <w:lang w:bidi="ru-RU"/>
        </w:rPr>
        <w:t xml:space="preserve"> Ледниковая </w:t>
      </w:r>
      <w:r w:rsidRPr="003A260D" w:rsidR="003A260D">
        <w:rPr>
          <w:sz w:val="28"/>
          <w:szCs w:val="28"/>
          <w:lang w:bidi="ru-RU"/>
        </w:rPr>
        <w:t>Талка</w:t>
      </w:r>
      <w:r w:rsidRPr="003A260D" w:rsidR="003A260D">
        <w:rPr>
          <w:sz w:val="28"/>
          <w:szCs w:val="28"/>
          <w:lang w:bidi="ru-RU"/>
        </w:rPr>
        <w:t xml:space="preserve"> 40% 1 л. в количестве 1 шт., стоимостью 769 руб. 99 коп., </w:t>
      </w:r>
      <w:r w:rsidR="00635615">
        <w:rPr>
          <w:sz w:val="28"/>
          <w:szCs w:val="28"/>
          <w:lang w:bidi="ru-RU"/>
        </w:rPr>
        <w:t>к</w:t>
      </w:r>
      <w:r w:rsidRPr="003A260D" w:rsidR="003A260D">
        <w:rPr>
          <w:sz w:val="28"/>
          <w:szCs w:val="28"/>
          <w:lang w:bidi="ru-RU"/>
        </w:rPr>
        <w:t xml:space="preserve">орм </w:t>
      </w:r>
      <w:r w:rsidR="00635615">
        <w:rPr>
          <w:sz w:val="28"/>
          <w:szCs w:val="28"/>
          <w:lang w:bidi="ru-RU"/>
        </w:rPr>
        <w:t xml:space="preserve">для </w:t>
      </w:r>
      <w:r w:rsidRPr="003A260D" w:rsidR="003A260D">
        <w:rPr>
          <w:sz w:val="28"/>
          <w:szCs w:val="28"/>
          <w:lang w:bidi="ru-RU"/>
        </w:rPr>
        <w:t>кошек с сыр. 60 г. в количестве 1 шт</w:t>
      </w:r>
      <w:r w:rsidR="00635615">
        <w:rPr>
          <w:sz w:val="28"/>
          <w:szCs w:val="28"/>
          <w:lang w:bidi="ru-RU"/>
        </w:rPr>
        <w:t xml:space="preserve">., стоимостью 85 руб. 39 </w:t>
      </w:r>
      <w:r w:rsidR="00635615">
        <w:rPr>
          <w:sz w:val="28"/>
          <w:szCs w:val="28"/>
          <w:lang w:bidi="ru-RU"/>
        </w:rPr>
        <w:t>коп.,</w:t>
      </w:r>
      <w:r w:rsidR="00635615">
        <w:rPr>
          <w:sz w:val="28"/>
          <w:szCs w:val="28"/>
          <w:lang w:bidi="ru-RU"/>
        </w:rPr>
        <w:t xml:space="preserve"> к</w:t>
      </w:r>
      <w:r w:rsidRPr="003A260D" w:rsidR="003A260D">
        <w:rPr>
          <w:sz w:val="28"/>
          <w:szCs w:val="28"/>
          <w:lang w:bidi="ru-RU"/>
        </w:rPr>
        <w:t>оньяк 0,5 л. в количестве 1 шт., стоимостью 889 руб. 99 коп</w:t>
      </w:r>
      <w:r>
        <w:rPr>
          <w:sz w:val="28"/>
          <w:szCs w:val="28"/>
        </w:rPr>
        <w:t xml:space="preserve">., причинив ущерб </w:t>
      </w:r>
      <w:r w:rsidR="003A260D">
        <w:rPr>
          <w:sz w:val="28"/>
          <w:szCs w:val="28"/>
        </w:rPr>
        <w:t>ООО «Агроторг</w:t>
      </w:r>
      <w:r>
        <w:rPr>
          <w:sz w:val="28"/>
          <w:szCs w:val="28"/>
        </w:rPr>
        <w:t xml:space="preserve">» на сумму </w:t>
      </w:r>
      <w:r w:rsidR="003A260D">
        <w:rPr>
          <w:sz w:val="28"/>
          <w:szCs w:val="28"/>
        </w:rPr>
        <w:t>1990,95</w:t>
      </w:r>
      <w:r>
        <w:rPr>
          <w:sz w:val="28"/>
          <w:szCs w:val="28"/>
        </w:rPr>
        <w:t xml:space="preserve"> руб.</w:t>
      </w:r>
    </w:p>
    <w:p w:rsidR="002E1E1D" w:rsidP="002E1E1D">
      <w:pPr>
        <w:pStyle w:val="BodyText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>
        <w:rPr>
          <w:color w:val="000000" w:themeColor="text1"/>
          <w:sz w:val="28"/>
          <w:szCs w:val="28"/>
        </w:rPr>
        <w:t>Хазова</w:t>
      </w:r>
      <w:r>
        <w:rPr>
          <w:color w:val="000000" w:themeColor="text1"/>
          <w:sz w:val="28"/>
          <w:szCs w:val="28"/>
        </w:rPr>
        <w:t xml:space="preserve"> Е.А. правом на юридическую помощь защитника не воспользова</w:t>
      </w:r>
      <w:r w:rsidR="003A260D">
        <w:rPr>
          <w:color w:val="000000" w:themeColor="text1"/>
          <w:sz w:val="28"/>
          <w:szCs w:val="28"/>
        </w:rPr>
        <w:t>лась</w:t>
      </w:r>
      <w:r>
        <w:rPr>
          <w:color w:val="000000" w:themeColor="text1"/>
          <w:sz w:val="28"/>
          <w:szCs w:val="28"/>
        </w:rPr>
        <w:t>, вину в совершении правонарушения признал</w:t>
      </w:r>
      <w:r w:rsidR="003A260D">
        <w:rPr>
          <w:color w:val="000000" w:themeColor="text1"/>
          <w:sz w:val="28"/>
          <w:szCs w:val="28"/>
        </w:rPr>
        <w:t>а.</w:t>
      </w:r>
      <w:r>
        <w:rPr>
          <w:color w:val="000000" w:themeColor="text1"/>
          <w:sz w:val="28"/>
          <w:szCs w:val="28"/>
        </w:rPr>
        <w:t xml:space="preserve"> </w:t>
      </w:r>
      <w:r w:rsidRPr="003A260D" w:rsidR="003A260D">
        <w:rPr>
          <w:color w:val="000000" w:themeColor="text1"/>
          <w:sz w:val="28"/>
          <w:szCs w:val="28"/>
        </w:rPr>
        <w:t>Указала, что инвалидность не имеет, дополнений нет.</w:t>
      </w:r>
    </w:p>
    <w:p w:rsidR="002E1E1D" w:rsidP="002E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на рассмотрение дела, будучи надлежаще извещенный, не явился. Дело рассмотрено в отсутствие представителя потерпевшего.</w:t>
      </w:r>
    </w:p>
    <w:p w:rsidR="002E1E1D" w:rsidP="002E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00E46">
        <w:rPr>
          <w:sz w:val="28"/>
          <w:szCs w:val="28"/>
        </w:rPr>
        <w:t>Хазовой</w:t>
      </w:r>
      <w:r w:rsidR="00A00E46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подтверждается протоколом об административном правонарушении, заявлением потерпевшего, </w:t>
      </w:r>
      <w:r w:rsidR="00A00E46">
        <w:rPr>
          <w:sz w:val="28"/>
          <w:szCs w:val="28"/>
        </w:rPr>
        <w:t>фототаблицей</w:t>
      </w:r>
      <w:r>
        <w:rPr>
          <w:sz w:val="28"/>
          <w:szCs w:val="28"/>
        </w:rPr>
        <w:t>, товарной накладной, справкой о стоимости похищенного.</w:t>
      </w:r>
    </w:p>
    <w:p w:rsidR="00A00E46" w:rsidRPr="00A00E46" w:rsidP="00A00E46">
      <w:pPr>
        <w:ind w:firstLine="567"/>
        <w:jc w:val="both"/>
        <w:rPr>
          <w:sz w:val="28"/>
          <w:szCs w:val="28"/>
        </w:rPr>
      </w:pPr>
      <w:r w:rsidRPr="00A00E46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A00E46" w:rsidRPr="00A00E46" w:rsidP="00A00E46">
      <w:pPr>
        <w:ind w:firstLine="567"/>
        <w:jc w:val="both"/>
        <w:rPr>
          <w:sz w:val="28"/>
          <w:szCs w:val="28"/>
        </w:rPr>
      </w:pPr>
      <w:r w:rsidRPr="00A00E46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2E1E1D" w:rsidP="002E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00E46">
        <w:rPr>
          <w:sz w:val="28"/>
          <w:szCs w:val="28"/>
        </w:rPr>
        <w:t>Хазовой</w:t>
      </w:r>
      <w:r w:rsidR="00A00E46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мировой судья квалифицирует по ч.2 ст.7.27 КоАП РФ – как мелкое хищение чужого имущества стоимостью более одной тысячи рублей, но не более двух тысяч пятисот рублей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</w:t>
      </w:r>
      <w:r>
        <w:rPr>
          <w:sz w:val="28"/>
          <w:szCs w:val="28"/>
        </w:rPr>
        <w:t>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Кодекса.</w:t>
      </w:r>
    </w:p>
    <w:p w:rsidR="002E1E1D" w:rsidP="002E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Смягчающих, отягчающих ответственность обстоятельств, судом не установлено.</w:t>
      </w:r>
    </w:p>
    <w:p w:rsidR="002E1E1D" w:rsidP="002E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="00635615">
        <w:rPr>
          <w:sz w:val="28"/>
          <w:szCs w:val="28"/>
        </w:rPr>
        <w:t>ее</w:t>
      </w:r>
      <w:r>
        <w:rPr>
          <w:sz w:val="28"/>
          <w:szCs w:val="28"/>
        </w:rPr>
        <w:t xml:space="preserve">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2E1E1D" w:rsidP="002E1E1D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>
        <w:rPr>
          <w:sz w:val="28"/>
          <w:szCs w:val="28"/>
        </w:rPr>
        <w:t>Руководствуясь ст. 29.9, 29.10 КоАП РФ судья,</w:t>
      </w:r>
    </w:p>
    <w:p w:rsidR="002E1E1D" w:rsidP="002E1E1D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2E1E1D" w:rsidP="002E1E1D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2E1E1D" w:rsidP="002E1E1D">
      <w:pPr>
        <w:jc w:val="center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ПОСТАНОВИЛ:</w:t>
      </w:r>
    </w:p>
    <w:p w:rsidR="002E1E1D" w:rsidP="002E1E1D">
      <w:pPr>
        <w:jc w:val="center"/>
        <w:rPr>
          <w:rFonts w:eastAsia="Times New Roman CYR"/>
          <w:color w:val="000000"/>
          <w:sz w:val="28"/>
          <w:szCs w:val="28"/>
        </w:rPr>
      </w:pPr>
    </w:p>
    <w:p w:rsidR="002E1E1D" w:rsidP="002E1E1D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Признать </w:t>
      </w:r>
      <w:r w:rsidR="00A00E46">
        <w:rPr>
          <w:rFonts w:eastAsia="Times New Roman CYR"/>
          <w:sz w:val="28"/>
          <w:szCs w:val="28"/>
        </w:rPr>
        <w:t>Хазову</w:t>
      </w:r>
      <w:r w:rsidR="00A00E46">
        <w:rPr>
          <w:rFonts w:eastAsia="Times New Roman CYR"/>
          <w:sz w:val="28"/>
          <w:szCs w:val="28"/>
        </w:rPr>
        <w:t xml:space="preserve"> </w:t>
      </w:r>
      <w:r w:rsidR="008C7E21">
        <w:rPr>
          <w:b/>
          <w:sz w:val="28"/>
          <w:szCs w:val="28"/>
        </w:rPr>
        <w:t xml:space="preserve">*** </w:t>
      </w:r>
      <w:r>
        <w:rPr>
          <w:rFonts w:eastAsia="Times New Roman CYR"/>
          <w:color w:val="000000"/>
          <w:sz w:val="28"/>
          <w:szCs w:val="28"/>
        </w:rPr>
        <w:t>виновн</w:t>
      </w:r>
      <w:r w:rsidR="00A00E46">
        <w:rPr>
          <w:rFonts w:eastAsia="Times New Roman CYR"/>
          <w:color w:val="000000"/>
          <w:sz w:val="28"/>
          <w:szCs w:val="28"/>
        </w:rPr>
        <w:t>ой</w:t>
      </w:r>
      <w:r>
        <w:rPr>
          <w:rFonts w:eastAsia="Times New Roman CYR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eastAsia="Times New Roman CYR"/>
          <w:sz w:val="28"/>
          <w:szCs w:val="28"/>
        </w:rPr>
        <w:t>ч.2 ст. 7.27</w:t>
      </w:r>
      <w:r>
        <w:rPr>
          <w:rFonts w:eastAsia="Times New Roman CYR"/>
          <w:color w:val="000000"/>
          <w:sz w:val="28"/>
          <w:szCs w:val="28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A00E46">
        <w:rPr>
          <w:rFonts w:eastAsia="Times New Roman CYR"/>
          <w:color w:val="000000"/>
          <w:sz w:val="28"/>
          <w:szCs w:val="28"/>
        </w:rPr>
        <w:t>10 (</w:t>
      </w:r>
      <w:r>
        <w:rPr>
          <w:rFonts w:eastAsia="Times New Roman CYR"/>
          <w:color w:val="000000"/>
          <w:sz w:val="28"/>
          <w:szCs w:val="28"/>
        </w:rPr>
        <w:t>десять</w:t>
      </w:r>
      <w:r w:rsidR="00A00E46">
        <w:rPr>
          <w:rFonts w:eastAsia="Times New Roman CYR"/>
          <w:color w:val="000000"/>
          <w:sz w:val="28"/>
          <w:szCs w:val="28"/>
        </w:rPr>
        <w:t>)</w:t>
      </w:r>
      <w:r>
        <w:rPr>
          <w:rFonts w:eastAsia="Times New Roman CYR"/>
          <w:color w:val="000000"/>
          <w:sz w:val="28"/>
          <w:szCs w:val="28"/>
        </w:rPr>
        <w:t xml:space="preserve"> суток. </w:t>
      </w:r>
    </w:p>
    <w:p w:rsidR="002E1E1D" w:rsidP="002E1E1D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Срок административного ареста исчислять с 14 час. </w:t>
      </w:r>
      <w:r w:rsidR="00635615">
        <w:rPr>
          <w:rFonts w:eastAsia="Times New Roman CYR"/>
          <w:color w:val="000000"/>
          <w:sz w:val="28"/>
          <w:szCs w:val="28"/>
        </w:rPr>
        <w:t>30</w:t>
      </w:r>
      <w:r>
        <w:rPr>
          <w:rFonts w:eastAsia="Times New Roman CYR"/>
          <w:color w:val="000000"/>
          <w:sz w:val="28"/>
          <w:szCs w:val="28"/>
        </w:rPr>
        <w:t xml:space="preserve"> мин. </w:t>
      </w:r>
      <w:r w:rsidR="00A00E46">
        <w:rPr>
          <w:rFonts w:eastAsia="Times New Roman CYR"/>
          <w:color w:val="000000"/>
          <w:sz w:val="28"/>
          <w:szCs w:val="28"/>
        </w:rPr>
        <w:t>11 февраля</w:t>
      </w:r>
      <w:r>
        <w:rPr>
          <w:rFonts w:eastAsia="Times New Roman CYR"/>
          <w:color w:val="000000"/>
          <w:sz w:val="28"/>
          <w:szCs w:val="28"/>
        </w:rPr>
        <w:t xml:space="preserve"> 2025</w:t>
      </w:r>
      <w:r w:rsidR="00A00E46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г</w:t>
      </w:r>
      <w:r w:rsidR="00A00E46">
        <w:rPr>
          <w:rFonts w:eastAsia="Times New Roman CYR"/>
          <w:color w:val="000000"/>
          <w:sz w:val="28"/>
          <w:szCs w:val="28"/>
        </w:rPr>
        <w:t>ода</w:t>
      </w:r>
      <w:r>
        <w:rPr>
          <w:rFonts w:eastAsia="Times New Roman CYR"/>
          <w:color w:val="000000"/>
          <w:sz w:val="28"/>
          <w:szCs w:val="28"/>
        </w:rPr>
        <w:t xml:space="preserve">. </w:t>
      </w:r>
    </w:p>
    <w:p w:rsidR="00635615" w:rsidRPr="00635615" w:rsidP="00635615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6A2803">
        <w:rPr>
          <w:snapToGrid w:val="0"/>
          <w:color w:val="000000"/>
          <w:sz w:val="28"/>
          <w:szCs w:val="28"/>
        </w:rPr>
        <w:t xml:space="preserve">Зачесть в срок назначенного наказания срок задержания в дежурной части МОМВД России «Ханты-Мансийский» с </w:t>
      </w:r>
      <w:r>
        <w:rPr>
          <w:snapToGrid w:val="0"/>
          <w:color w:val="000000"/>
          <w:sz w:val="28"/>
          <w:szCs w:val="28"/>
        </w:rPr>
        <w:t>17</w:t>
      </w:r>
      <w:r w:rsidRPr="006A2803">
        <w:rPr>
          <w:snapToGrid w:val="0"/>
          <w:color w:val="000000"/>
          <w:sz w:val="28"/>
          <w:szCs w:val="28"/>
        </w:rPr>
        <w:t xml:space="preserve"> час. </w:t>
      </w:r>
      <w:r>
        <w:rPr>
          <w:snapToGrid w:val="0"/>
          <w:color w:val="000000"/>
          <w:sz w:val="28"/>
          <w:szCs w:val="28"/>
        </w:rPr>
        <w:t>15</w:t>
      </w:r>
      <w:r w:rsidRPr="006A2803">
        <w:rPr>
          <w:snapToGrid w:val="0"/>
          <w:color w:val="000000"/>
          <w:sz w:val="28"/>
          <w:szCs w:val="28"/>
        </w:rPr>
        <w:t xml:space="preserve"> мин. </w:t>
      </w:r>
      <w:r>
        <w:rPr>
          <w:snapToGrid w:val="0"/>
          <w:color w:val="000000"/>
          <w:sz w:val="28"/>
          <w:szCs w:val="28"/>
        </w:rPr>
        <w:t>31 января</w:t>
      </w:r>
      <w:r w:rsidRPr="006A2803">
        <w:rPr>
          <w:snapToGrid w:val="0"/>
          <w:color w:val="000000"/>
          <w:sz w:val="28"/>
          <w:szCs w:val="28"/>
        </w:rPr>
        <w:t xml:space="preserve"> 2025 года по </w:t>
      </w:r>
      <w:r>
        <w:rPr>
          <w:snapToGrid w:val="0"/>
          <w:color w:val="000000"/>
          <w:sz w:val="28"/>
          <w:szCs w:val="28"/>
        </w:rPr>
        <w:t>08</w:t>
      </w:r>
      <w:r w:rsidRPr="006A2803">
        <w:rPr>
          <w:snapToGrid w:val="0"/>
          <w:color w:val="000000"/>
          <w:sz w:val="28"/>
          <w:szCs w:val="28"/>
        </w:rPr>
        <w:t xml:space="preserve"> час. </w:t>
      </w:r>
      <w:r>
        <w:rPr>
          <w:snapToGrid w:val="0"/>
          <w:color w:val="000000"/>
          <w:sz w:val="28"/>
          <w:szCs w:val="28"/>
        </w:rPr>
        <w:t>58</w:t>
      </w:r>
      <w:r w:rsidRPr="006A2803">
        <w:rPr>
          <w:snapToGrid w:val="0"/>
          <w:color w:val="000000"/>
          <w:sz w:val="28"/>
          <w:szCs w:val="28"/>
        </w:rPr>
        <w:t xml:space="preserve"> мин. </w:t>
      </w:r>
      <w:r>
        <w:rPr>
          <w:snapToGrid w:val="0"/>
          <w:color w:val="000000"/>
          <w:sz w:val="28"/>
          <w:szCs w:val="28"/>
        </w:rPr>
        <w:t>01</w:t>
      </w:r>
      <w:r w:rsidRPr="006A2803">
        <w:rPr>
          <w:snapToGrid w:val="0"/>
          <w:color w:val="000000"/>
          <w:sz w:val="28"/>
          <w:szCs w:val="28"/>
        </w:rPr>
        <w:t xml:space="preserve"> февраля 2025 года.</w:t>
      </w:r>
    </w:p>
    <w:p w:rsidR="002E1E1D" w:rsidP="002E1E1D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>
        <w:rPr>
          <w:rFonts w:eastAsia="Times New Roman CYR"/>
          <w:color w:val="000000"/>
          <w:sz w:val="28"/>
          <w:szCs w:val="28"/>
        </w:rPr>
        <w:t>через мирового судью</w:t>
      </w:r>
      <w:r>
        <w:rPr>
          <w:rFonts w:eastAsia="Times New Roman CYR"/>
          <w:color w:val="000000"/>
          <w:sz w:val="28"/>
          <w:szCs w:val="28"/>
        </w:rPr>
        <w:t xml:space="preserve"> Ханты-Мансийского судебного района. </w:t>
      </w:r>
    </w:p>
    <w:p w:rsidR="00A00E46" w:rsidP="00A00E46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Постановление подлежит немедленному исполнению.</w:t>
      </w:r>
    </w:p>
    <w:p w:rsidR="002E1E1D" w:rsidP="002E1E1D">
      <w:pPr>
        <w:jc w:val="both"/>
        <w:rPr>
          <w:sz w:val="28"/>
          <w:szCs w:val="28"/>
        </w:rPr>
      </w:pPr>
    </w:p>
    <w:p w:rsidR="002E1E1D" w:rsidP="002E1E1D">
      <w:pPr>
        <w:jc w:val="both"/>
        <w:rPr>
          <w:sz w:val="28"/>
          <w:szCs w:val="28"/>
        </w:rPr>
      </w:pPr>
    </w:p>
    <w:p w:rsidR="00A00E46" w:rsidRPr="006A2803" w:rsidP="00A00E46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Мировой судья  </w:t>
      </w:r>
    </w:p>
    <w:p w:rsidR="00A00E46" w:rsidRPr="006A2803" w:rsidP="00A00E46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судебного участка № 2 </w:t>
      </w:r>
    </w:p>
    <w:p w:rsidR="00A00E46" w:rsidRPr="006A2803" w:rsidP="00A00E46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>Ханты-Мансийского</w:t>
      </w:r>
    </w:p>
    <w:p w:rsidR="00A00E46" w:rsidRPr="006A2803" w:rsidP="00A00E46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судебного района    </w:t>
      </w:r>
      <w:r w:rsidRPr="006A2803">
        <w:rPr>
          <w:sz w:val="28"/>
          <w:szCs w:val="28"/>
        </w:rPr>
        <w:tab/>
      </w:r>
      <w:r w:rsidRPr="006A2803">
        <w:rPr>
          <w:sz w:val="28"/>
          <w:szCs w:val="28"/>
        </w:rPr>
        <w:tab/>
      </w:r>
      <w:r w:rsidRPr="006A2803">
        <w:rPr>
          <w:sz w:val="28"/>
          <w:szCs w:val="28"/>
        </w:rPr>
        <w:tab/>
        <w:t xml:space="preserve">                                        О.А. Новокшенова  </w:t>
      </w:r>
    </w:p>
    <w:p w:rsidR="00A00E46" w:rsidRPr="006A2803" w:rsidP="00A00E46">
      <w:pPr>
        <w:jc w:val="both"/>
        <w:rPr>
          <w:sz w:val="28"/>
          <w:szCs w:val="28"/>
        </w:rPr>
      </w:pPr>
    </w:p>
    <w:p w:rsidR="00A00E46" w:rsidRPr="006A2803" w:rsidP="00A00E46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>Копия верна:</w:t>
      </w:r>
    </w:p>
    <w:p w:rsidR="00A00E46" w:rsidRPr="006A2803" w:rsidP="00A00E46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>Мировой судья                                                                           О.А. Новокшенова</w:t>
      </w:r>
    </w:p>
    <w:p w:rsidR="002E1E1D" w:rsidP="002E1E1D">
      <w:pPr>
        <w:rPr>
          <w:sz w:val="28"/>
          <w:szCs w:val="28"/>
        </w:rPr>
      </w:pPr>
    </w:p>
    <w:p w:rsidR="00A546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58"/>
    <w:rsid w:val="002E1E1D"/>
    <w:rsid w:val="003A260D"/>
    <w:rsid w:val="00635615"/>
    <w:rsid w:val="006A2803"/>
    <w:rsid w:val="008C7E21"/>
    <w:rsid w:val="00A00E46"/>
    <w:rsid w:val="00A546AA"/>
    <w:rsid w:val="00F26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77F1BE-BEE1-44B1-B2C6-5C749C5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E1E1D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E1E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E1E1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E1E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356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356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